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B47F7C">
        <w:t>/18-01/13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376CEA">
        <w:rPr>
          <w:rFonts w:eastAsia="Times New Roman"/>
          <w:kern w:val="3"/>
          <w:lang w:val="hr-HR"/>
        </w:rPr>
        <w:t>10</w:t>
      </w:r>
    </w:p>
    <w:p w:rsidR="00437282" w:rsidRDefault="00F34C4C" w:rsidP="00437282">
      <w:r w:rsidRPr="00BA2C66">
        <w:t>Velika Mlaka</w:t>
      </w:r>
      <w:proofErr w:type="gramStart"/>
      <w:r w:rsidR="00B47F7C">
        <w:t>,  04</w:t>
      </w:r>
      <w:proofErr w:type="gramEnd"/>
      <w:r w:rsidR="00B47F7C">
        <w:t xml:space="preserve">. </w:t>
      </w:r>
      <w:proofErr w:type="spellStart"/>
      <w:proofErr w:type="gramStart"/>
      <w:r w:rsidR="00B47F7C">
        <w:t>listopada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B47F7C">
        <w:t>21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274607" w:rsidRPr="00C42653" w:rsidRDefault="00274607" w:rsidP="00C42653">
      <w:pPr>
        <w:jc w:val="center"/>
        <w:rPr>
          <w:b/>
        </w:rPr>
      </w:pPr>
      <w:bookmarkStart w:id="0" w:name="_GoBack"/>
      <w:bookmarkEnd w:id="0"/>
    </w:p>
    <w:p w:rsidR="00274607" w:rsidRDefault="00274607" w:rsidP="00274607">
      <w:pPr>
        <w:ind w:left="992"/>
        <w:jc w:val="both"/>
        <w:rPr>
          <w:b/>
        </w:rPr>
      </w:pPr>
      <w:proofErr w:type="spellStart"/>
      <w:r>
        <w:rPr>
          <w:b/>
        </w:rPr>
        <w:t>Daje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suglasnost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izmjenu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izmjenu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dopunu</w:t>
      </w:r>
      <w:proofErr w:type="spellEnd"/>
      <w:r>
        <w:rPr>
          <w:b/>
        </w:rPr>
        <w:t xml:space="preserve"> Plana </w:t>
      </w:r>
      <w:proofErr w:type="spellStart"/>
      <w:r>
        <w:rPr>
          <w:b/>
        </w:rPr>
        <w:t>nabave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roba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radova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usluga</w:t>
      </w:r>
      <w:proofErr w:type="spellEnd"/>
      <w:r>
        <w:rPr>
          <w:b/>
        </w:rPr>
        <w:t xml:space="preserve"> za 2018.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814AC4" w:rsidRDefault="00814AC4" w:rsidP="00814AC4">
      <w:pPr>
        <w:jc w:val="both"/>
        <w:rPr>
          <w:b/>
          <w:kern w:val="0"/>
          <w:lang w:val="hr-HR"/>
        </w:rPr>
      </w:pPr>
      <w:r>
        <w:rPr>
          <w:b/>
        </w:rPr>
        <w:t>.</w:t>
      </w:r>
    </w:p>
    <w:p w:rsidR="00814AC4" w:rsidRDefault="00814AC4" w:rsidP="00814AC4">
      <w:pPr>
        <w:jc w:val="both"/>
        <w:rPr>
          <w:rFonts w:asciiTheme="minorHAnsi" w:hAnsiTheme="minorHAnsi"/>
          <w:b/>
          <w:sz w:val="22"/>
          <w:szCs w:val="22"/>
        </w:rPr>
      </w:pPr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274607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060A8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1122"/>
    <w:rsid w:val="00224885"/>
    <w:rsid w:val="0022491C"/>
    <w:rsid w:val="002402B0"/>
    <w:rsid w:val="002540A0"/>
    <w:rsid w:val="00274607"/>
    <w:rsid w:val="00284157"/>
    <w:rsid w:val="002864F5"/>
    <w:rsid w:val="002B1F7A"/>
    <w:rsid w:val="002B3925"/>
    <w:rsid w:val="002C5F6E"/>
    <w:rsid w:val="00305173"/>
    <w:rsid w:val="0030657D"/>
    <w:rsid w:val="003131D2"/>
    <w:rsid w:val="00320DED"/>
    <w:rsid w:val="00365539"/>
    <w:rsid w:val="00376CEA"/>
    <w:rsid w:val="003A339D"/>
    <w:rsid w:val="003A3EAD"/>
    <w:rsid w:val="003B1E04"/>
    <w:rsid w:val="003D0922"/>
    <w:rsid w:val="003D7CE8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040B6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14AC4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6523D"/>
    <w:rsid w:val="00974D83"/>
    <w:rsid w:val="00984F3C"/>
    <w:rsid w:val="009953F9"/>
    <w:rsid w:val="009B0512"/>
    <w:rsid w:val="009F487A"/>
    <w:rsid w:val="00A102C6"/>
    <w:rsid w:val="00A10744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155E"/>
    <w:rsid w:val="00E47F4C"/>
    <w:rsid w:val="00E555EB"/>
    <w:rsid w:val="00E571A6"/>
    <w:rsid w:val="00E82CA5"/>
    <w:rsid w:val="00E83295"/>
    <w:rsid w:val="00E9732A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313"/>
    <w:rsid w:val="00F34C4C"/>
    <w:rsid w:val="00F857D1"/>
    <w:rsid w:val="00FA25AE"/>
    <w:rsid w:val="00FA398A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12D4-02BA-4252-92FA-D7272263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5</cp:revision>
  <cp:lastPrinted>2018-10-11T10:34:00Z</cp:lastPrinted>
  <dcterms:created xsi:type="dcterms:W3CDTF">2018-10-11T12:40:00Z</dcterms:created>
  <dcterms:modified xsi:type="dcterms:W3CDTF">2018-10-11T12:42:00Z</dcterms:modified>
</cp:coreProperties>
</file>